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</w:t>
      </w:r>
      <w:proofErr w:type="gramStart"/>
      <w:r w:rsidR="002D7417" w:rsidRPr="00103612">
        <w:rPr>
          <w:rFonts w:ascii="Arial" w:hAnsi="Arial" w:cs="Arial"/>
          <w:b/>
          <w:bCs/>
          <w:u w:val="single"/>
        </w:rPr>
        <w:t>entities</w:t>
      </w:r>
      <w:proofErr w:type="gramEnd"/>
      <w:r w:rsidR="002D7417" w:rsidRPr="00103612">
        <w:rPr>
          <w:rFonts w:ascii="Arial" w:hAnsi="Arial" w:cs="Arial"/>
          <w:b/>
          <w:bCs/>
          <w:u w:val="single"/>
        </w:rPr>
        <w:t xml:space="preserve">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4BE66AAD" w14:textId="740DA3B5" w:rsidR="002D7417" w:rsidRPr="002E383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2E383A">
        <w:rPr>
          <w:rFonts w:ascii="Arial" w:hAnsi="Arial" w:cs="Arial"/>
          <w:b/>
          <w:color w:val="FF0000"/>
          <w:sz w:val="20"/>
          <w:szCs w:val="20"/>
        </w:rPr>
        <w:t xml:space="preserve">BREAK-UP </w:t>
      </w:r>
      <w:r w:rsidR="004C0F6F" w:rsidRPr="002E383A">
        <w:rPr>
          <w:rFonts w:ascii="Arial" w:hAnsi="Arial" w:cs="Arial"/>
          <w:b/>
          <w:color w:val="FF0000"/>
          <w:sz w:val="20"/>
          <w:szCs w:val="20"/>
        </w:rPr>
        <w:t>OF FEES</w:t>
      </w:r>
      <w:r w:rsidR="00677DC4" w:rsidRPr="002E383A">
        <w:rPr>
          <w:rFonts w:ascii="Arial" w:hAnsi="Arial" w:cs="Arial"/>
          <w:b/>
          <w:color w:val="FF0000"/>
          <w:sz w:val="20"/>
          <w:szCs w:val="20"/>
        </w:rPr>
        <w:t xml:space="preserve"> FOR ACTIVITY</w:t>
      </w:r>
    </w:p>
    <w:p w14:paraId="619744DD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ED35DA">
        <w:rPr>
          <w:rFonts w:ascii="Arial" w:hAnsi="Arial" w:cs="Arial"/>
          <w:b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0"/>
        <w:gridCol w:w="2767"/>
      </w:tblGrid>
      <w:tr w:rsidR="00C616E9" w:rsidRPr="00ED35DA" w14:paraId="5B69B5DC" w14:textId="77777777" w:rsidTr="00B175FF">
        <w:trPr>
          <w:trHeight w:val="688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6FC72CB2" w14:textId="6226AFC5" w:rsidR="00C616E9" w:rsidRPr="00ED35DA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Work Packages</w:t>
            </w:r>
            <w:r w:rsidR="002B490B">
              <w:rPr>
                <w:rFonts w:ascii="Arial" w:hAnsi="Arial" w:cs="Arial"/>
                <w:b/>
                <w:sz w:val="18"/>
                <w:szCs w:val="18"/>
                <w:lang w:val="en-GB"/>
              </w:rPr>
              <w:t>/Milestone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AC110B1" w:rsidR="00C616E9" w:rsidRPr="00ED35DA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Fee </w:t>
            </w:r>
          </w:p>
        </w:tc>
      </w:tr>
      <w:tr w:rsidR="00C616E9" w:rsidRPr="00ED35DA" w14:paraId="7C8579E3" w14:textId="77777777" w:rsidTr="004C0F6F">
        <w:trPr>
          <w:trHeight w:val="548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7DCD" w14:textId="6AE4337C" w:rsidR="00C616E9" w:rsidRPr="004C0F6F" w:rsidRDefault="0073022B" w:rsidP="004C0F6F">
            <w:pPr>
              <w:pStyle w:val="Heading1"/>
              <w:numPr>
                <w:ilvl w:val="1"/>
                <w:numId w:val="5"/>
              </w:numPr>
              <w:rPr>
                <w:rFonts w:ascii="Arial" w:hAnsi="Arial" w:cs="Arial"/>
                <w:b w:val="0"/>
                <w:sz w:val="20"/>
                <w:szCs w:val="20"/>
                <w:lang w:val="en-IN"/>
              </w:rPr>
            </w:pPr>
            <w:bookmarkStart w:id="0" w:name="_Toc231809787"/>
            <w:r w:rsidRPr="004C0F6F">
              <w:rPr>
                <w:sz w:val="20"/>
                <w:szCs w:val="20"/>
                <w:lang w:val="en-IN"/>
              </w:rPr>
              <w:t>Work Package 1: Project Mobilisation, Stakeholder Engagement and Baseline Assessment</w:t>
            </w:r>
            <w:bookmarkEnd w:id="0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C616E9" w:rsidRPr="00ED35DA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C616E9" w:rsidRPr="00ED35DA" w14:paraId="68B10E34" w14:textId="77777777" w:rsidTr="00B175FF">
        <w:trPr>
          <w:trHeight w:val="605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96E07" w14:textId="5F8C4D5E" w:rsidR="00C616E9" w:rsidRPr="004C0F6F" w:rsidRDefault="002D6AAE" w:rsidP="004C0F6F">
            <w:pPr>
              <w:pStyle w:val="Heading1"/>
              <w:numPr>
                <w:ilvl w:val="1"/>
                <w:numId w:val="5"/>
              </w:numPr>
              <w:rPr>
                <w:rFonts w:ascii="Arial" w:hAnsi="Arial" w:cs="Arial"/>
                <w:b w:val="0"/>
                <w:sz w:val="20"/>
                <w:szCs w:val="20"/>
                <w:lang w:val="en-IN"/>
              </w:rPr>
            </w:pPr>
            <w:bookmarkStart w:id="1" w:name="_Toc231809788"/>
            <w:r w:rsidRPr="004C0F6F">
              <w:rPr>
                <w:sz w:val="20"/>
                <w:szCs w:val="20"/>
                <w:lang w:val="en-IN"/>
              </w:rPr>
              <w:t>Work Package 2: Electric Bus Deployment Planning and Route-Level Technical Assessment</w:t>
            </w:r>
            <w:bookmarkEnd w:id="1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C616E9" w:rsidRPr="00ED35DA" w:rsidRDefault="00C616E9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28EA8D0B" w14:textId="77777777" w:rsidTr="00B175FF">
        <w:trPr>
          <w:trHeight w:val="382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CC6C1" w14:textId="71ED7F32" w:rsidR="008477E6" w:rsidRPr="004C0F6F" w:rsidRDefault="001F4FD7" w:rsidP="004C0F6F">
            <w:pPr>
              <w:pStyle w:val="Heading1"/>
              <w:numPr>
                <w:ilvl w:val="1"/>
                <w:numId w:val="5"/>
              </w:numPr>
              <w:rPr>
                <w:rFonts w:ascii="Arial" w:hAnsi="Arial" w:cs="Arial"/>
                <w:b w:val="0"/>
                <w:sz w:val="20"/>
                <w:szCs w:val="20"/>
                <w:lang w:val="en-IN"/>
              </w:rPr>
            </w:pPr>
            <w:bookmarkStart w:id="2" w:name="_Toc231809789"/>
            <w:r w:rsidRPr="004C0F6F">
              <w:rPr>
                <w:sz w:val="20"/>
                <w:szCs w:val="20"/>
                <w:lang w:val="en-IN"/>
              </w:rPr>
              <w:t>Work Package 3: Charging Strategy, Depot Electrification and Grid Integration Planning</w:t>
            </w:r>
            <w:bookmarkEnd w:id="2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FCC" w14:textId="77777777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F4FD7" w:rsidRPr="00ED35DA" w14:paraId="4AA0C794" w14:textId="77777777" w:rsidTr="00B175FF">
        <w:trPr>
          <w:trHeight w:val="382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3135" w14:textId="4CBCDB05" w:rsidR="001F4FD7" w:rsidRPr="004C0F6F" w:rsidRDefault="00D137DD" w:rsidP="004C0F6F">
            <w:pPr>
              <w:pStyle w:val="Heading1"/>
              <w:numPr>
                <w:ilvl w:val="1"/>
                <w:numId w:val="5"/>
              </w:numPr>
              <w:rPr>
                <w:sz w:val="20"/>
                <w:szCs w:val="20"/>
                <w:lang w:val="en-IN"/>
              </w:rPr>
            </w:pPr>
            <w:bookmarkStart w:id="3" w:name="_Toc231809790"/>
            <w:r w:rsidRPr="004C0F6F">
              <w:rPr>
                <w:sz w:val="20"/>
                <w:szCs w:val="20"/>
                <w:lang w:val="en-IN"/>
              </w:rPr>
              <w:t>Work Package 4: Scenario Modelling, Operational Simulation and Transition Roadmap</w:t>
            </w:r>
            <w:bookmarkEnd w:id="3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002" w14:textId="77777777" w:rsidR="001F4FD7" w:rsidRPr="00ED35DA" w:rsidRDefault="001F4FD7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FF40A1" w:rsidRPr="00ED35DA" w14:paraId="735337C1" w14:textId="77777777" w:rsidTr="00B175FF">
        <w:trPr>
          <w:trHeight w:val="494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CAB4" w14:textId="223787CF" w:rsidR="00FF40A1" w:rsidRPr="004C0F6F" w:rsidRDefault="00B86E12" w:rsidP="004C0F6F">
            <w:pPr>
              <w:pStyle w:val="Heading1"/>
              <w:numPr>
                <w:ilvl w:val="1"/>
                <w:numId w:val="5"/>
              </w:numPr>
              <w:rPr>
                <w:rFonts w:ascii="Arial" w:hAnsi="Arial" w:cs="Arial"/>
                <w:b w:val="0"/>
                <w:sz w:val="20"/>
                <w:szCs w:val="20"/>
                <w:lang w:val="en-IN"/>
              </w:rPr>
            </w:pPr>
            <w:bookmarkStart w:id="4" w:name="_Toc231809791"/>
            <w:r w:rsidRPr="004C0F6F">
              <w:rPr>
                <w:sz w:val="20"/>
                <w:szCs w:val="20"/>
                <w:lang w:val="en-IN"/>
              </w:rPr>
              <w:t>Work Package 5: Capacity Building, Knowledge Products and Replication Framework</w:t>
            </w:r>
            <w:bookmarkEnd w:id="4"/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1AC7" w14:textId="77777777" w:rsidR="00FF40A1" w:rsidRPr="00ED35DA" w:rsidRDefault="00FF40A1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432D0638" w14:textId="77777777" w:rsidTr="00B175FF">
        <w:trPr>
          <w:trHeight w:val="382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63C5" w14:textId="1A48A5E7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Sub Total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0E110339" w14:textId="77777777" w:rsidTr="00B175FF">
        <w:trPr>
          <w:trHeight w:val="402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17440" w14:textId="70113F8B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GST (if applicable)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4A69B3C8" w14:textId="77777777" w:rsidTr="00B175FF">
        <w:trPr>
          <w:trHeight w:val="298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7A36" w14:textId="6DA8323A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8477E6" w:rsidRPr="00ED35DA" w:rsidRDefault="008477E6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B175FF" w:rsidRPr="00ED35DA" w14:paraId="719DFCF6" w14:textId="77777777" w:rsidTr="00B175FF">
        <w:trPr>
          <w:trHeight w:val="298"/>
        </w:trPr>
        <w:tc>
          <w:tcPr>
            <w:tcW w:w="6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CFF6" w14:textId="5232AB31" w:rsidR="00B175FF" w:rsidRPr="00ED35DA" w:rsidRDefault="00B175FF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words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15B" w14:textId="77777777" w:rsidR="00B175FF" w:rsidRPr="00ED35DA" w:rsidRDefault="00B175FF" w:rsidP="008477E6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73F676E9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*Please use additional </w:t>
      </w:r>
      <w:proofErr w:type="spellStart"/>
      <w:r w:rsidRPr="00ED35DA">
        <w:rPr>
          <w:rFonts w:ascii="Arial" w:hAnsi="Arial" w:cs="Arial"/>
          <w:b/>
          <w:i/>
          <w:iCs/>
          <w:sz w:val="18"/>
          <w:szCs w:val="18"/>
        </w:rPr>
        <w:t>coloums</w:t>
      </w:r>
      <w:proofErr w:type="spellEnd"/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 if required</w:t>
      </w:r>
    </w:p>
    <w:p w14:paraId="513CAC26" w14:textId="32A9EB60" w:rsidR="002D7417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FB40C5A" w14:textId="094A897A" w:rsidR="00E61A7E" w:rsidRDefault="00E61A7E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0B88CA51" w14:textId="19C6335C" w:rsidR="00E61A7E" w:rsidRPr="002E383A" w:rsidRDefault="00E61A7E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sz w:val="18"/>
          <w:szCs w:val="18"/>
        </w:rPr>
      </w:pPr>
    </w:p>
    <w:p w14:paraId="4F6B1A2D" w14:textId="0C2A0F19" w:rsidR="002E383A" w:rsidRPr="002E383A" w:rsidRDefault="002E383A" w:rsidP="00430D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  <w:r w:rsidRPr="002E383A">
        <w:rPr>
          <w:rFonts w:ascii="Arial" w:hAnsi="Arial" w:cs="Arial"/>
          <w:b/>
          <w:i/>
          <w:iCs/>
          <w:color w:val="FF0000"/>
          <w:sz w:val="20"/>
          <w:szCs w:val="20"/>
        </w:rPr>
        <w:t>(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>This should be part of above-mentioned work package cost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>s,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 however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, </w:t>
      </w:r>
      <w:proofErr w:type="gramStart"/>
      <w:r>
        <w:rPr>
          <w:rFonts w:ascii="Arial" w:hAnsi="Arial" w:cs="Arial"/>
          <w:b/>
          <w:i/>
          <w:iCs/>
          <w:color w:val="FF0000"/>
          <w:sz w:val="18"/>
          <w:szCs w:val="18"/>
        </w:rPr>
        <w:t>break-up</w:t>
      </w:r>
      <w:proofErr w:type="gramEnd"/>
      <w:r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/ 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detailing 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of cost given 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>is required in Section A &amp; B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>. This will be treated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 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>as</w:t>
      </w:r>
      <w:r w:rsidRPr="002E383A"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 information</w:t>
      </w:r>
      <w:r>
        <w:rPr>
          <w:rFonts w:ascii="Arial" w:hAnsi="Arial" w:cs="Arial"/>
          <w:b/>
          <w:i/>
          <w:iCs/>
          <w:color w:val="FF0000"/>
          <w:sz w:val="18"/>
          <w:szCs w:val="18"/>
        </w:rPr>
        <w:t xml:space="preserve"> only</w:t>
      </w:r>
      <w:r w:rsidRPr="002E383A">
        <w:rPr>
          <w:rFonts w:ascii="Arial" w:hAnsi="Arial" w:cs="Arial"/>
          <w:b/>
          <w:i/>
          <w:iCs/>
          <w:color w:val="FF0000"/>
          <w:sz w:val="20"/>
          <w:szCs w:val="20"/>
        </w:rPr>
        <w:t>)</w:t>
      </w:r>
    </w:p>
    <w:p w14:paraId="7C90E93E" w14:textId="77777777" w:rsidR="002E383A" w:rsidRPr="002E383A" w:rsidRDefault="002E383A" w:rsidP="00430D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1DFAA411" w14:textId="6DB0360B" w:rsidR="00430DF7" w:rsidRPr="002E383A" w:rsidRDefault="00430DF7" w:rsidP="002E383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2E383A">
        <w:rPr>
          <w:rFonts w:ascii="Arial" w:hAnsi="Arial" w:cs="Arial"/>
          <w:b/>
          <w:color w:val="FF0000"/>
          <w:sz w:val="20"/>
          <w:szCs w:val="20"/>
        </w:rPr>
        <w:t>DETAILS OF EXPERTS</w:t>
      </w:r>
    </w:p>
    <w:p w14:paraId="3374ED81" w14:textId="77777777" w:rsidR="00430DF7" w:rsidRPr="002E383A" w:rsidRDefault="00430DF7" w:rsidP="00430DF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2E383A">
        <w:rPr>
          <w:rFonts w:ascii="Arial" w:hAnsi="Arial" w:cs="Arial"/>
          <w:b/>
          <w:color w:val="FF0000"/>
          <w:sz w:val="18"/>
          <w:szCs w:val="18"/>
        </w:rPr>
        <w:t xml:space="preserve">  </w:t>
      </w:r>
    </w:p>
    <w:tbl>
      <w:tblPr>
        <w:tblW w:w="9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4214"/>
        <w:gridCol w:w="2227"/>
      </w:tblGrid>
      <w:tr w:rsidR="00430DF7" w:rsidRPr="00ED35DA" w14:paraId="02FF8958" w14:textId="77777777" w:rsidTr="00B175FF">
        <w:trPr>
          <w:trHeight w:val="676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27C832B9" w14:textId="77777777" w:rsidR="00430DF7" w:rsidRPr="00ED35DA" w:rsidRDefault="00430DF7" w:rsidP="003D104F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64EBA4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54CEBD1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Daily Fee Rate (INR)</w:t>
            </w:r>
          </w:p>
        </w:tc>
      </w:tr>
      <w:tr w:rsidR="00430DF7" w:rsidRPr="00ED35DA" w14:paraId="03CBF101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55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58D9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3494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30DF7" w:rsidRPr="00ED35DA" w14:paraId="6BB797CE" w14:textId="77777777" w:rsidTr="00B175FF">
        <w:trPr>
          <w:trHeight w:val="383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61AB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C0B4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7C3B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430DF7" w:rsidRPr="00ED35DA" w14:paraId="44A80E00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B8C3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05A7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B866" w14:textId="77777777" w:rsidR="00430DF7" w:rsidRPr="00ED35DA" w:rsidRDefault="00430DF7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635AD926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9F6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CB0A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FE19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425479F5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7F5E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F697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D699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8477E6" w:rsidRPr="00ED35DA" w14:paraId="5662F86A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5B2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C167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47B0" w14:textId="77777777" w:rsidR="008477E6" w:rsidRPr="00ED35DA" w:rsidRDefault="008477E6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F1BD8" w:rsidRPr="00ED35DA" w14:paraId="1BC172F9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4A7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D1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0848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6F1BD8" w:rsidRPr="00ED35DA" w14:paraId="6A3235A2" w14:textId="77777777" w:rsidTr="00B175FF">
        <w:trPr>
          <w:trHeight w:val="369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7280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4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939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8BDC" w14:textId="77777777" w:rsidR="006F1BD8" w:rsidRPr="00ED35DA" w:rsidRDefault="006F1BD8" w:rsidP="003D104F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</w:tbl>
    <w:p w14:paraId="14FDA0F4" w14:textId="77777777" w:rsidR="00430DF7" w:rsidRPr="00ED35DA" w:rsidRDefault="00430DF7" w:rsidP="00430D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*Please use additional </w:t>
      </w:r>
      <w:proofErr w:type="spellStart"/>
      <w:r w:rsidRPr="00ED35DA">
        <w:rPr>
          <w:rFonts w:ascii="Arial" w:hAnsi="Arial" w:cs="Arial"/>
          <w:b/>
          <w:i/>
          <w:iCs/>
          <w:sz w:val="18"/>
          <w:szCs w:val="18"/>
        </w:rPr>
        <w:t>coloums</w:t>
      </w:r>
      <w:proofErr w:type="spellEnd"/>
      <w:r w:rsidRPr="00ED35DA">
        <w:rPr>
          <w:rFonts w:ascii="Arial" w:hAnsi="Arial" w:cs="Arial"/>
          <w:b/>
          <w:i/>
          <w:iCs/>
          <w:sz w:val="18"/>
          <w:szCs w:val="18"/>
        </w:rPr>
        <w:t xml:space="preserve"> if required</w:t>
      </w:r>
    </w:p>
    <w:p w14:paraId="63AD1128" w14:textId="01782957" w:rsidR="00E61A7E" w:rsidRDefault="00E61A7E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4AF9173F" w14:textId="77777777" w:rsidR="00B175FF" w:rsidRDefault="00B175FF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3AC2F810" w14:textId="77777777" w:rsidR="009D5C55" w:rsidRPr="002E383A" w:rsidRDefault="009D5C55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5311CE14" w14:textId="03B45ADB" w:rsidR="002E383A" w:rsidRDefault="002E383A" w:rsidP="002E383A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  <w:r w:rsidRPr="002E383A">
        <w:rPr>
          <w:rFonts w:ascii="Arial" w:hAnsi="Arial" w:cs="Arial"/>
          <w:b/>
          <w:color w:val="FF0000"/>
          <w:sz w:val="20"/>
          <w:szCs w:val="20"/>
        </w:rPr>
        <w:t>TAVEL AND OTHER COST</w:t>
      </w:r>
    </w:p>
    <w:p w14:paraId="390E45CC" w14:textId="77777777" w:rsidR="002E383A" w:rsidRPr="002E383A" w:rsidRDefault="002E383A" w:rsidP="002E383A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0B622E2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  <w:r w:rsidR="00C616E9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(INR)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70CAF8B1" w14:textId="77777777" w:rsidTr="00F34CB5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3919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200E828B" w14:textId="77777777" w:rsidTr="00F34CB5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8ADF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E7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DA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0E2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8E5A1A4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CC76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for staff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D0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71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69D9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408DF7DC" w14:textId="34D32D57" w:rsidR="00A4027B" w:rsidRPr="00806557" w:rsidRDefault="00A4027B" w:rsidP="00A4027B">
      <w:pPr>
        <w:spacing w:before="240"/>
        <w:jc w:val="both"/>
        <w:rPr>
          <w:rFonts w:cs="Arial"/>
          <w:b/>
          <w:bCs/>
          <w:iCs/>
          <w:sz w:val="20"/>
        </w:rPr>
      </w:pPr>
      <w:r w:rsidRPr="00806557">
        <w:rPr>
          <w:rFonts w:cs="Arial"/>
          <w:b/>
          <w:bCs/>
          <w:i/>
          <w:iCs/>
          <w:sz w:val="20"/>
        </w:rPr>
        <w:t xml:space="preserve">Expenses towards travel trips provided above must be part of </w:t>
      </w:r>
      <w:r>
        <w:rPr>
          <w:rFonts w:cs="Arial"/>
          <w:b/>
          <w:bCs/>
          <w:i/>
          <w:iCs/>
          <w:sz w:val="20"/>
        </w:rPr>
        <w:t>milestone</w:t>
      </w:r>
      <w:r>
        <w:rPr>
          <w:rFonts w:cs="Arial"/>
          <w:b/>
          <w:bCs/>
          <w:i/>
          <w:iCs/>
          <w:sz w:val="20"/>
        </w:rPr>
        <w:t>/</w:t>
      </w:r>
      <w:proofErr w:type="spellStart"/>
      <w:r>
        <w:rPr>
          <w:rFonts w:cs="Arial"/>
          <w:b/>
          <w:bCs/>
          <w:i/>
          <w:iCs/>
          <w:sz w:val="20"/>
        </w:rPr>
        <w:t>workpackage</w:t>
      </w:r>
      <w:proofErr w:type="spellEnd"/>
      <w:r>
        <w:rPr>
          <w:rFonts w:cs="Arial"/>
          <w:b/>
          <w:bCs/>
          <w:i/>
          <w:iCs/>
          <w:sz w:val="20"/>
        </w:rPr>
        <w:t xml:space="preserve"> </w:t>
      </w:r>
      <w:r w:rsidRPr="00806557">
        <w:rPr>
          <w:rFonts w:cs="Arial"/>
          <w:b/>
          <w:bCs/>
          <w:i/>
          <w:iCs/>
          <w:sz w:val="20"/>
        </w:rPr>
        <w:t>costing except for Airfare and Co2 emission compensation.</w:t>
      </w:r>
    </w:p>
    <w:p w14:paraId="5602B2B0" w14:textId="77777777" w:rsidR="00A4027B" w:rsidRPr="00ED35DA" w:rsidRDefault="00A4027B" w:rsidP="002D7417">
      <w:pPr>
        <w:rPr>
          <w:rFonts w:ascii="Arial" w:hAnsi="Arial" w:cs="Arial"/>
          <w:b/>
          <w:bCs/>
          <w:i/>
          <w:sz w:val="18"/>
          <w:szCs w:val="18"/>
        </w:rPr>
      </w:pPr>
    </w:p>
    <w:p w14:paraId="5E269D76" w14:textId="0E472A62" w:rsidR="00B279A7" w:rsidRPr="002D741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t>Remarks</w:t>
      </w:r>
    </w:p>
    <w:p w14:paraId="0CDF9F74" w14:textId="77777777" w:rsidR="002D7417" w:rsidRPr="009D5C55" w:rsidRDefault="002D7417" w:rsidP="002D7417">
      <w:pPr>
        <w:pStyle w:val="ListParagraph"/>
        <w:rPr>
          <w:rFonts w:ascii="Arial" w:hAnsi="Arial" w:cs="Arial"/>
          <w:iCs/>
          <w:sz w:val="12"/>
          <w:szCs w:val="12"/>
        </w:rPr>
      </w:pPr>
    </w:p>
    <w:p w14:paraId="79F4E9FF" w14:textId="5BED9467" w:rsidR="002D7417" w:rsidRPr="00516AD0" w:rsidRDefault="00AB4786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>The Financial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 Proposal </w:t>
      </w:r>
      <w:r w:rsidR="002D7417"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="002D7417"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="002D7417"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="002D7417"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2D7417" w:rsidRPr="00516AD0">
        <w:rPr>
          <w:rFonts w:ascii="Arial" w:hAnsi="Arial" w:cs="Arial"/>
          <w:b/>
          <w:iCs/>
          <w:color w:val="FF0000"/>
          <w:sz w:val="18"/>
          <w:szCs w:val="18"/>
        </w:rPr>
        <w:t xml:space="preserve">&amp; </w:t>
      </w:r>
      <w:proofErr w:type="gramStart"/>
      <w:r w:rsidR="002D7417" w:rsidRPr="00516AD0">
        <w:rPr>
          <w:rFonts w:ascii="Arial" w:hAnsi="Arial" w:cs="Arial"/>
          <w:b/>
          <w:iCs/>
          <w:color w:val="FF0000"/>
          <w:sz w:val="18"/>
          <w:szCs w:val="18"/>
        </w:rPr>
        <w:t>stamped</w:t>
      </w:r>
      <w:proofErr w:type="gramEnd"/>
      <w:r w:rsidR="002D7417"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="002D7417"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7F0442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>
        <w:rPr>
          <w:rFonts w:ascii="Arial" w:hAnsi="Arial" w:cs="Arial"/>
          <w:iCs/>
          <w:sz w:val="18"/>
          <w:szCs w:val="18"/>
        </w:rPr>
        <w:t xml:space="preserve">It is recommended that company/firm </w:t>
      </w:r>
      <w:proofErr w:type="gramStart"/>
      <w:r>
        <w:rPr>
          <w:rFonts w:ascii="Arial" w:hAnsi="Arial" w:cs="Arial"/>
          <w:iCs/>
          <w:sz w:val="18"/>
          <w:szCs w:val="18"/>
        </w:rPr>
        <w:t>shall</w:t>
      </w:r>
      <w:proofErr w:type="gramEnd"/>
      <w:r>
        <w:rPr>
          <w:rFonts w:ascii="Arial" w:hAnsi="Arial" w:cs="Arial"/>
          <w:iCs/>
          <w:sz w:val="18"/>
          <w:szCs w:val="18"/>
        </w:rPr>
        <w:t xml:space="preserve"> disclose any planned subcontracting in technical proposal for transparency and </w:t>
      </w:r>
      <w:proofErr w:type="gramStart"/>
      <w:r>
        <w:rPr>
          <w:rFonts w:ascii="Arial" w:hAnsi="Arial" w:cs="Arial"/>
          <w:iCs/>
          <w:sz w:val="18"/>
          <w:szCs w:val="18"/>
        </w:rPr>
        <w:t>to avoid</w:t>
      </w:r>
      <w:proofErr w:type="gramEnd"/>
      <w:r>
        <w:rPr>
          <w:rFonts w:ascii="Arial" w:hAnsi="Arial" w:cs="Arial"/>
          <w:iCs/>
          <w:sz w:val="18"/>
          <w:szCs w:val="18"/>
        </w:rPr>
        <w:t xml:space="preserve">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4570BB3A" w14:textId="3EFEC33E" w:rsidR="002D7417" w:rsidRPr="00516AD0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bookmarkStart w:id="5" w:name="_Hlk78995028"/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</w:t>
      </w:r>
      <w:proofErr w:type="gramStart"/>
      <w:r w:rsidR="002D7417"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="002D7417" w:rsidRPr="00516AD0">
        <w:rPr>
          <w:rFonts w:ascii="Arial" w:hAnsi="Arial" w:cs="Arial"/>
          <w:iCs/>
          <w:sz w:val="18"/>
          <w:szCs w:val="18"/>
        </w:rPr>
        <w:t xml:space="preserve"> submit the third-party invoice (in original) to GIZ, </w:t>
      </w:r>
      <w:r w:rsidR="003A3918">
        <w:rPr>
          <w:rFonts w:ascii="Arial" w:hAnsi="Arial" w:cs="Arial"/>
          <w:iCs/>
          <w:sz w:val="18"/>
          <w:szCs w:val="18"/>
        </w:rPr>
        <w:t>i</w:t>
      </w:r>
      <w:r w:rsidR="003A3918" w:rsidRPr="003A3918">
        <w:rPr>
          <w:rFonts w:ascii="Arial" w:hAnsi="Arial" w:cs="Arial"/>
          <w:iCs/>
          <w:sz w:val="18"/>
          <w:szCs w:val="18"/>
        </w:rPr>
        <w:t>n case GIZ reimburse</w:t>
      </w:r>
      <w:r w:rsidR="003A3918">
        <w:rPr>
          <w:rFonts w:ascii="Arial" w:hAnsi="Arial" w:cs="Arial"/>
          <w:iCs/>
          <w:sz w:val="18"/>
          <w:szCs w:val="18"/>
        </w:rPr>
        <w:t>s</w:t>
      </w:r>
      <w:r w:rsidR="003A3918" w:rsidRPr="003A3918">
        <w:rPr>
          <w:rFonts w:ascii="Arial" w:hAnsi="Arial" w:cs="Arial"/>
          <w:iCs/>
          <w:sz w:val="18"/>
          <w:szCs w:val="18"/>
        </w:rPr>
        <w:t xml:space="preserve"> the travel &amp; other costs on </w:t>
      </w:r>
      <w:proofErr w:type="gramStart"/>
      <w:r w:rsidR="003A3918" w:rsidRPr="003A3918">
        <w:rPr>
          <w:rFonts w:ascii="Arial" w:hAnsi="Arial" w:cs="Arial"/>
          <w:iCs/>
          <w:sz w:val="18"/>
          <w:szCs w:val="18"/>
        </w:rPr>
        <w:t>actuals</w:t>
      </w:r>
      <w:proofErr w:type="gramEnd"/>
      <w:r w:rsidR="003A3918">
        <w:rPr>
          <w:rFonts w:ascii="Arial" w:hAnsi="Arial" w:cs="Arial"/>
          <w:iCs/>
          <w:sz w:val="18"/>
          <w:szCs w:val="18"/>
        </w:rPr>
        <w:t>.</w:t>
      </w:r>
    </w:p>
    <w:p w14:paraId="10CB89CC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>If the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equipments),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Failing to mention </w:t>
      </w:r>
      <w:r>
        <w:rPr>
          <w:rFonts w:ascii="Arial" w:hAnsi="Arial" w:cs="Arial"/>
          <w:iCs/>
          <w:sz w:val="18"/>
          <w:szCs w:val="18"/>
        </w:rPr>
        <w:t xml:space="preserve">such inhouse facility </w:t>
      </w:r>
      <w:r w:rsidRPr="00516AD0">
        <w:rPr>
          <w:rFonts w:ascii="Arial" w:hAnsi="Arial" w:cs="Arial"/>
          <w:iCs/>
          <w:sz w:val="18"/>
          <w:szCs w:val="18"/>
        </w:rPr>
        <w:t xml:space="preserve">in the proposal, GIZ will reimburse the costs against third party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invoice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only.</w:t>
      </w:r>
    </w:p>
    <w:p w14:paraId="6B7215E6" w14:textId="7777777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be clearly indicated in the proposal. The per km/rate and number of kms/day will be applicable as per GIZ Travel Guidelines. The consultant </w:t>
      </w:r>
      <w:proofErr w:type="gramStart"/>
      <w:r w:rsidRPr="00516AD0">
        <w:rPr>
          <w:rFonts w:ascii="Arial" w:hAnsi="Arial" w:cs="Arial"/>
          <w:iCs/>
          <w:sz w:val="18"/>
          <w:szCs w:val="18"/>
        </w:rPr>
        <w:t>has to</w:t>
      </w:r>
      <w:proofErr w:type="gramEnd"/>
      <w:r w:rsidRPr="00516AD0">
        <w:rPr>
          <w:rFonts w:ascii="Arial" w:hAnsi="Arial" w:cs="Arial"/>
          <w:iCs/>
          <w:sz w:val="18"/>
          <w:szCs w:val="18"/>
        </w:rPr>
        <w:t xml:space="preserve">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12BEFAA4" w14:textId="77777777" w:rsidR="002D7417" w:rsidRPr="00BF035E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BF035E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BF035E">
        <w:rPr>
          <w:rFonts w:ascii="Arial" w:hAnsi="Arial" w:cs="Arial"/>
          <w:iCs/>
          <w:sz w:val="18"/>
          <w:szCs w:val="18"/>
          <w:u w:val="single"/>
        </w:rPr>
        <w:t>may</w:t>
      </w:r>
      <w:r w:rsidRPr="00BF035E">
        <w:rPr>
          <w:rFonts w:ascii="Arial" w:hAnsi="Arial" w:cs="Arial"/>
          <w:iCs/>
          <w:sz w:val="18"/>
          <w:szCs w:val="18"/>
        </w:rPr>
        <w:t xml:space="preserve"> </w:t>
      </w:r>
      <w:proofErr w:type="gramStart"/>
      <w:r w:rsidRPr="00BF035E">
        <w:rPr>
          <w:rFonts w:ascii="Arial" w:hAnsi="Arial" w:cs="Arial"/>
          <w:iCs/>
          <w:sz w:val="18"/>
          <w:szCs w:val="18"/>
        </w:rPr>
        <w:t>leads</w:t>
      </w:r>
      <w:proofErr w:type="gramEnd"/>
      <w:r w:rsidRPr="00BF035E">
        <w:rPr>
          <w:rFonts w:ascii="Arial" w:hAnsi="Arial" w:cs="Arial"/>
          <w:iCs/>
          <w:sz w:val="18"/>
          <w:szCs w:val="18"/>
        </w:rPr>
        <w:t xml:space="preserve"> to disqualifications. Please ensure to indicate the prices precisely in </w:t>
      </w:r>
      <w:r w:rsidRPr="00CA37F0">
        <w:rPr>
          <w:rFonts w:ascii="Arial" w:hAnsi="Arial" w:cs="Arial"/>
          <w:iCs/>
          <w:sz w:val="18"/>
          <w:szCs w:val="18"/>
          <w:u w:val="single"/>
        </w:rPr>
        <w:t>Words</w:t>
      </w:r>
      <w:r w:rsidRPr="00BF035E">
        <w:rPr>
          <w:rFonts w:ascii="Arial" w:hAnsi="Arial" w:cs="Arial"/>
          <w:iCs/>
          <w:sz w:val="18"/>
          <w:szCs w:val="18"/>
        </w:rPr>
        <w:t xml:space="preserve"> as well in </w:t>
      </w:r>
      <w:r w:rsidRPr="00CA37F0">
        <w:rPr>
          <w:rFonts w:ascii="Arial" w:hAnsi="Arial" w:cs="Arial"/>
          <w:iCs/>
          <w:sz w:val="18"/>
          <w:szCs w:val="18"/>
          <w:u w:val="single"/>
        </w:rPr>
        <w:t>figures</w:t>
      </w:r>
      <w:r w:rsidRPr="00BF035E">
        <w:rPr>
          <w:rFonts w:ascii="Arial" w:hAnsi="Arial" w:cs="Arial"/>
          <w:iCs/>
          <w:sz w:val="18"/>
          <w:szCs w:val="18"/>
        </w:rPr>
        <w:t>.</w:t>
      </w:r>
    </w:p>
    <w:p w14:paraId="43A21036" w14:textId="77777777" w:rsidR="002D7417" w:rsidRPr="00516AD0" w:rsidRDefault="002D7417" w:rsidP="00AB478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 xml:space="preserve">Please submit the copies of the </w:t>
      </w:r>
      <w:proofErr w:type="gramStart"/>
      <w:r w:rsidRPr="00516AD0">
        <w:rPr>
          <w:rFonts w:ascii="Arial" w:hAnsi="Arial" w:cs="Arial"/>
          <w:b/>
          <w:bCs/>
          <w:iCs/>
          <w:sz w:val="18"/>
          <w:szCs w:val="18"/>
        </w:rPr>
        <w:t>documents as</w:t>
      </w:r>
      <w:proofErr w:type="gramEnd"/>
      <w:r w:rsidRPr="00516AD0">
        <w:rPr>
          <w:rFonts w:ascii="Arial" w:hAnsi="Arial" w:cs="Arial"/>
          <w:b/>
          <w:bCs/>
          <w:iCs/>
          <w:sz w:val="18"/>
          <w:szCs w:val="18"/>
        </w:rPr>
        <w:t xml:space="preserve"> specified in below mentioned check list</w:t>
      </w:r>
      <w:r>
        <w:rPr>
          <w:rFonts w:ascii="Arial" w:hAnsi="Arial" w:cs="Arial"/>
          <w:b/>
          <w:bCs/>
          <w:iCs/>
          <w:sz w:val="18"/>
          <w:szCs w:val="18"/>
        </w:rPr>
        <w:t xml:space="preserve"> and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5"/>
    <w:p w14:paraId="7A5C1F95" w14:textId="77777777" w:rsidR="002D7417" w:rsidRPr="007F0442" w:rsidRDefault="002D7417" w:rsidP="00AB4786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lastRenderedPageBreak/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AB4786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10"/>
          <w:szCs w:val="10"/>
          <w:u w:color="000000"/>
        </w:rPr>
      </w:pPr>
    </w:p>
    <w:tbl>
      <w:tblPr>
        <w:tblpPr w:leftFromText="180" w:rightFromText="180" w:vertAnchor="text" w:horzAnchor="margin" w:tblpY="-22"/>
        <w:tblW w:w="961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3"/>
        <w:gridCol w:w="4816"/>
      </w:tblGrid>
      <w:tr w:rsidR="009D5C55" w:rsidRPr="007F0442" w14:paraId="32E895EB" w14:textId="77777777" w:rsidTr="009D5C55">
        <w:trPr>
          <w:trHeight w:val="377"/>
        </w:trPr>
        <w:tc>
          <w:tcPr>
            <w:tcW w:w="9619" w:type="dxa"/>
            <w:gridSpan w:val="2"/>
          </w:tcPr>
          <w:p w14:paraId="44EF7F04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</w:t>
            </w:r>
            <w:proofErr w:type="gramStart"/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</w:t>
            </w:r>
            <w:proofErr w:type="gramStart"/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</w:t>
            </w:r>
            <w:proofErr w:type="gramEnd"/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..</w:t>
            </w:r>
            <w:proofErr w:type="gramEnd"/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proofErr w:type="gramStart"/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proofErr w:type="gramEnd"/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9D5C55" w:rsidRPr="007F0442" w14:paraId="5D76320D" w14:textId="77777777" w:rsidTr="001671A4">
        <w:trPr>
          <w:trHeight w:val="377"/>
        </w:trPr>
        <w:tc>
          <w:tcPr>
            <w:tcW w:w="4803" w:type="dxa"/>
          </w:tcPr>
          <w:p w14:paraId="1FCC2D91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16" w:type="dxa"/>
          </w:tcPr>
          <w:p w14:paraId="76FCDB4E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5C55" w:rsidRPr="007F0442" w14:paraId="7E7C4EAF" w14:textId="77777777" w:rsidTr="001671A4">
        <w:trPr>
          <w:trHeight w:val="377"/>
        </w:trPr>
        <w:tc>
          <w:tcPr>
            <w:tcW w:w="4803" w:type="dxa"/>
          </w:tcPr>
          <w:p w14:paraId="1A6AFA29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16" w:type="dxa"/>
          </w:tcPr>
          <w:p w14:paraId="150BBDC8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5C55" w:rsidRPr="007F0442" w14:paraId="188083D5" w14:textId="77777777" w:rsidTr="001671A4">
        <w:trPr>
          <w:trHeight w:val="377"/>
        </w:trPr>
        <w:tc>
          <w:tcPr>
            <w:tcW w:w="4803" w:type="dxa"/>
          </w:tcPr>
          <w:p w14:paraId="01E39626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16" w:type="dxa"/>
          </w:tcPr>
          <w:p w14:paraId="1303EBFA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5C55" w:rsidRPr="007F0442" w14:paraId="434567B7" w14:textId="77777777" w:rsidTr="001671A4">
        <w:trPr>
          <w:trHeight w:val="368"/>
        </w:trPr>
        <w:tc>
          <w:tcPr>
            <w:tcW w:w="4803" w:type="dxa"/>
          </w:tcPr>
          <w:p w14:paraId="154E3ABA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16" w:type="dxa"/>
          </w:tcPr>
          <w:p w14:paraId="752FBBD2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5C55" w:rsidRPr="007F0442" w14:paraId="5C95D237" w14:textId="77777777" w:rsidTr="009D5C55">
        <w:trPr>
          <w:trHeight w:val="377"/>
        </w:trPr>
        <w:tc>
          <w:tcPr>
            <w:tcW w:w="9619" w:type="dxa"/>
            <w:gridSpan w:val="2"/>
          </w:tcPr>
          <w:p w14:paraId="58A8BE35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9D5C55" w:rsidRPr="007F0442" w14:paraId="11DCA515" w14:textId="77777777" w:rsidTr="009D5C55">
        <w:trPr>
          <w:trHeight w:val="339"/>
        </w:trPr>
        <w:tc>
          <w:tcPr>
            <w:tcW w:w="9619" w:type="dxa"/>
            <w:gridSpan w:val="2"/>
          </w:tcPr>
          <w:p w14:paraId="7AAE7573" w14:textId="77777777" w:rsidR="009D5C55" w:rsidRPr="007F0442" w:rsidRDefault="009D5C55" w:rsidP="000B35A2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5F4F2808" w14:textId="77777777" w:rsidR="001671A4" w:rsidRDefault="001671A4" w:rsidP="001671A4">
      <w:pPr>
        <w:spacing w:line="240" w:lineRule="auto"/>
        <w:ind w:left="2160" w:firstLine="720"/>
        <w:contextualSpacing/>
        <w:rPr>
          <w:rFonts w:ascii="Arial" w:hAnsi="Arial" w:cs="Arial"/>
          <w:b/>
          <w:color w:val="C00000"/>
          <w:sz w:val="28"/>
          <w:szCs w:val="28"/>
          <w:u w:val="single"/>
        </w:rPr>
      </w:pPr>
    </w:p>
    <w:p w14:paraId="2712A303" w14:textId="77777777" w:rsidR="001671A4" w:rsidRDefault="001671A4">
      <w:pPr>
        <w:spacing w:after="160" w:line="259" w:lineRule="auto"/>
        <w:rPr>
          <w:rFonts w:ascii="Arial" w:hAnsi="Arial" w:cs="Arial"/>
          <w:b/>
          <w:color w:val="C00000"/>
          <w:sz w:val="28"/>
          <w:szCs w:val="28"/>
          <w:u w:val="single"/>
        </w:rPr>
      </w:pPr>
      <w:r>
        <w:rPr>
          <w:rFonts w:ascii="Arial" w:hAnsi="Arial" w:cs="Arial"/>
          <w:b/>
          <w:color w:val="C00000"/>
          <w:sz w:val="28"/>
          <w:szCs w:val="28"/>
          <w:u w:val="single"/>
        </w:rPr>
        <w:br w:type="page"/>
      </w:r>
    </w:p>
    <w:sectPr w:rsidR="00167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C17C30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0079C"/>
    <w:multiLevelType w:val="hybridMultilevel"/>
    <w:tmpl w:val="B9720204"/>
    <w:lvl w:ilvl="0" w:tplc="98AA552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FF0000"/>
        <w:sz w:val="20"/>
        <w:szCs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387840">
    <w:abstractNumId w:val="1"/>
  </w:num>
  <w:num w:numId="2" w16cid:durableId="281152687">
    <w:abstractNumId w:val="1"/>
  </w:num>
  <w:num w:numId="3" w16cid:durableId="370887033">
    <w:abstractNumId w:val="0"/>
  </w:num>
  <w:num w:numId="4" w16cid:durableId="4301227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21A32"/>
    <w:rsid w:val="000558D7"/>
    <w:rsid w:val="00082EA3"/>
    <w:rsid w:val="000B6F96"/>
    <w:rsid w:val="000D6982"/>
    <w:rsid w:val="00116BCF"/>
    <w:rsid w:val="00126CA0"/>
    <w:rsid w:val="001545B6"/>
    <w:rsid w:val="00154FEA"/>
    <w:rsid w:val="001671A4"/>
    <w:rsid w:val="001A47FE"/>
    <w:rsid w:val="001D22DB"/>
    <w:rsid w:val="001E1A3E"/>
    <w:rsid w:val="001E1C87"/>
    <w:rsid w:val="001E25B5"/>
    <w:rsid w:val="001F4FD7"/>
    <w:rsid w:val="0025579A"/>
    <w:rsid w:val="00271A71"/>
    <w:rsid w:val="00286A18"/>
    <w:rsid w:val="002B490B"/>
    <w:rsid w:val="002C4D9E"/>
    <w:rsid w:val="002D6AAE"/>
    <w:rsid w:val="002D7417"/>
    <w:rsid w:val="002E383A"/>
    <w:rsid w:val="002E43C3"/>
    <w:rsid w:val="002F64D0"/>
    <w:rsid w:val="00304D8B"/>
    <w:rsid w:val="003118F9"/>
    <w:rsid w:val="003573D9"/>
    <w:rsid w:val="003740F1"/>
    <w:rsid w:val="00386812"/>
    <w:rsid w:val="003A31C7"/>
    <w:rsid w:val="003A3918"/>
    <w:rsid w:val="003C4CD7"/>
    <w:rsid w:val="003F46A3"/>
    <w:rsid w:val="004001EB"/>
    <w:rsid w:val="00417C7F"/>
    <w:rsid w:val="00430DF7"/>
    <w:rsid w:val="004709BA"/>
    <w:rsid w:val="00480057"/>
    <w:rsid w:val="004807A4"/>
    <w:rsid w:val="004C0F6F"/>
    <w:rsid w:val="004E7C7A"/>
    <w:rsid w:val="005425D7"/>
    <w:rsid w:val="00545D95"/>
    <w:rsid w:val="00547C49"/>
    <w:rsid w:val="00581E21"/>
    <w:rsid w:val="005D4986"/>
    <w:rsid w:val="00677DC4"/>
    <w:rsid w:val="00691FA7"/>
    <w:rsid w:val="006A240A"/>
    <w:rsid w:val="006F1BD8"/>
    <w:rsid w:val="007101E0"/>
    <w:rsid w:val="00716901"/>
    <w:rsid w:val="0073022B"/>
    <w:rsid w:val="00732F43"/>
    <w:rsid w:val="0076228B"/>
    <w:rsid w:val="007A64F0"/>
    <w:rsid w:val="0081457B"/>
    <w:rsid w:val="0083580D"/>
    <w:rsid w:val="008477E6"/>
    <w:rsid w:val="00865541"/>
    <w:rsid w:val="00876828"/>
    <w:rsid w:val="008E63FA"/>
    <w:rsid w:val="008F75BF"/>
    <w:rsid w:val="0090580C"/>
    <w:rsid w:val="00907BA9"/>
    <w:rsid w:val="00922B00"/>
    <w:rsid w:val="009258F2"/>
    <w:rsid w:val="00956D00"/>
    <w:rsid w:val="009650AF"/>
    <w:rsid w:val="009A2C67"/>
    <w:rsid w:val="009C4C04"/>
    <w:rsid w:val="009D5C55"/>
    <w:rsid w:val="009E0788"/>
    <w:rsid w:val="00A01A25"/>
    <w:rsid w:val="00A21981"/>
    <w:rsid w:val="00A32526"/>
    <w:rsid w:val="00A4027B"/>
    <w:rsid w:val="00A765F3"/>
    <w:rsid w:val="00AB4786"/>
    <w:rsid w:val="00AE3A75"/>
    <w:rsid w:val="00B030DA"/>
    <w:rsid w:val="00B110CB"/>
    <w:rsid w:val="00B175FF"/>
    <w:rsid w:val="00B26DFF"/>
    <w:rsid w:val="00B279A7"/>
    <w:rsid w:val="00B86E12"/>
    <w:rsid w:val="00B943C9"/>
    <w:rsid w:val="00C12CDD"/>
    <w:rsid w:val="00C25480"/>
    <w:rsid w:val="00C616E9"/>
    <w:rsid w:val="00C83867"/>
    <w:rsid w:val="00C85F76"/>
    <w:rsid w:val="00D137DD"/>
    <w:rsid w:val="00D516D6"/>
    <w:rsid w:val="00D93215"/>
    <w:rsid w:val="00DC0853"/>
    <w:rsid w:val="00E019FB"/>
    <w:rsid w:val="00E10F0D"/>
    <w:rsid w:val="00E34EE0"/>
    <w:rsid w:val="00E61A7E"/>
    <w:rsid w:val="00E96E52"/>
    <w:rsid w:val="00EB2263"/>
    <w:rsid w:val="00EB2CA8"/>
    <w:rsid w:val="00EB7F94"/>
    <w:rsid w:val="00EF5F43"/>
    <w:rsid w:val="00F23A42"/>
    <w:rsid w:val="00F62284"/>
    <w:rsid w:val="00F65FF7"/>
    <w:rsid w:val="00FD142B"/>
    <w:rsid w:val="00FF1184"/>
    <w:rsid w:val="00FF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1. Überschrift"/>
    <w:basedOn w:val="Normal"/>
    <w:next w:val="Normal"/>
    <w:link w:val="Heading1Char"/>
    <w:uiPriority w:val="1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paragraph" w:styleId="Heading3">
    <w:name w:val="heading 3"/>
    <w:aliases w:val="3. Überschrift"/>
    <w:basedOn w:val="Normal"/>
    <w:next w:val="Normal"/>
    <w:link w:val="Heading3Char"/>
    <w:uiPriority w:val="1"/>
    <w:unhideWhenUsed/>
    <w:qFormat/>
    <w:rsid w:val="0073022B"/>
    <w:pPr>
      <w:keepNext/>
      <w:keepLines/>
      <w:spacing w:before="240" w:after="240" w:line="240" w:lineRule="auto"/>
      <w:ind w:left="720" w:hanging="720"/>
      <w:outlineLvl w:val="2"/>
    </w:pPr>
    <w:rPr>
      <w:rFonts w:ascii="Arial" w:eastAsiaTheme="majorEastAsia" w:hAnsi="Arial" w:cstheme="majorBidi"/>
      <w:b/>
      <w:bCs/>
      <w:lang w:val="en-IN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73022B"/>
    <w:pPr>
      <w:keepNext/>
      <w:keepLines/>
      <w:spacing w:before="240" w:after="240" w:line="240" w:lineRule="auto"/>
      <w:ind w:left="864" w:hanging="864"/>
      <w:outlineLvl w:val="3"/>
    </w:pPr>
    <w:rPr>
      <w:rFonts w:ascii="Arial" w:eastAsiaTheme="majorEastAsia" w:hAnsi="Arial" w:cstheme="majorBidi"/>
      <w:bCs/>
      <w:iCs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022B"/>
    <w:pPr>
      <w:keepNext/>
      <w:keepLines/>
      <w:spacing w:before="40" w:after="240" w:line="240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022B"/>
    <w:pPr>
      <w:keepNext/>
      <w:keepLines/>
      <w:spacing w:before="4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022B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022B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022B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1671A4"/>
  </w:style>
  <w:style w:type="paragraph" w:customStyle="1" w:styleId="x-241126971x-818008901msolistparagraph">
    <w:name w:val="x_-241126971x-818008901msolistparagraph"/>
    <w:basedOn w:val="Normal"/>
    <w:rsid w:val="001671A4"/>
    <w:pPr>
      <w:spacing w:before="100" w:beforeAutospacing="1" w:after="100" w:afterAutospacing="1" w:line="240" w:lineRule="auto"/>
    </w:pPr>
    <w:rPr>
      <w:rFonts w:eastAsiaTheme="minorHAnsi" w:cs="Calibri"/>
      <w:lang w:val="en-IN" w:eastAsia="en-IN"/>
    </w:rPr>
  </w:style>
  <w:style w:type="character" w:customStyle="1" w:styleId="Heading3Char">
    <w:name w:val="Heading 3 Char"/>
    <w:basedOn w:val="DefaultParagraphFont"/>
    <w:link w:val="Heading3"/>
    <w:uiPriority w:val="1"/>
    <w:rsid w:val="0073022B"/>
    <w:rPr>
      <w:rFonts w:ascii="Arial" w:eastAsiaTheme="majorEastAsia" w:hAnsi="Arial" w:cstheme="majorBidi"/>
      <w:b/>
      <w:bCs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rsid w:val="0073022B"/>
    <w:rPr>
      <w:rFonts w:ascii="Arial" w:eastAsiaTheme="majorEastAsia" w:hAnsi="Arial" w:cstheme="majorBidi"/>
      <w:bCs/>
      <w:iCs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022B"/>
    <w:rPr>
      <w:rFonts w:asciiTheme="majorHAnsi" w:eastAsiaTheme="majorEastAsia" w:hAnsiTheme="majorHAnsi" w:cstheme="majorBidi"/>
      <w:color w:val="2E74B5" w:themeColor="accent1" w:themeShade="BF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022B"/>
    <w:rPr>
      <w:rFonts w:asciiTheme="majorHAnsi" w:eastAsiaTheme="majorEastAsia" w:hAnsiTheme="majorHAnsi" w:cstheme="majorBidi"/>
      <w:color w:val="1F4D78" w:themeColor="accent1" w:themeShade="7F"/>
      <w:lang w:val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022B"/>
    <w:rPr>
      <w:rFonts w:asciiTheme="majorHAnsi" w:eastAsiaTheme="majorEastAsia" w:hAnsiTheme="majorHAnsi" w:cstheme="majorBidi"/>
      <w:i/>
      <w:iCs/>
      <w:color w:val="1F4D78" w:themeColor="accent1" w:themeShade="7F"/>
      <w:lang w:val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022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02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Singh, Raj Laxmi GIZ IN</cp:lastModifiedBy>
  <cp:revision>15</cp:revision>
  <dcterms:created xsi:type="dcterms:W3CDTF">2024-03-08T09:28:00Z</dcterms:created>
  <dcterms:modified xsi:type="dcterms:W3CDTF">2026-06-29T10:56:00Z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cf10d14f890bac3c8b3716f3e64f4a534275c653b8d7dd8c3d423a7c923f8ba7</vt:lpwstr>
  </property>
</Properties>
</file>